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F2" w:rsidRPr="00391A3A" w:rsidRDefault="002367F0" w:rsidP="0016770A">
      <w:pPr>
        <w:pStyle w:val="Body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8E0393" wp14:editId="542BE908">
            <wp:simplePos x="0" y="0"/>
            <wp:positionH relativeFrom="margin">
              <wp:posOffset>4314825</wp:posOffset>
            </wp:positionH>
            <wp:positionV relativeFrom="paragraph">
              <wp:posOffset>64770</wp:posOffset>
            </wp:positionV>
            <wp:extent cx="1085850" cy="944880"/>
            <wp:effectExtent l="0" t="0" r="0" b="7620"/>
            <wp:wrapSquare wrapText="bothSides"/>
            <wp:docPr id="2" name="Picture 2" descr="Image result for show go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how goat silhouet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BAE236E" wp14:editId="42922C1F">
            <wp:simplePos x="0" y="0"/>
            <wp:positionH relativeFrom="page">
              <wp:posOffset>1524000</wp:posOffset>
            </wp:positionH>
            <wp:positionV relativeFrom="paragraph">
              <wp:posOffset>0</wp:posOffset>
            </wp:positionV>
            <wp:extent cx="1075690" cy="1038225"/>
            <wp:effectExtent l="0" t="0" r="0" b="9525"/>
            <wp:wrapSquare wrapText="bothSides"/>
            <wp:docPr id="3" name="Picture 3" descr="Image result for black outline of 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ck outline of shee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56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0E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FDEF53F" wp14:editId="7773237C">
                <wp:simplePos x="0" y="0"/>
                <wp:positionH relativeFrom="margin">
                  <wp:align>center</wp:align>
                </wp:positionH>
                <wp:positionV relativeFrom="page">
                  <wp:posOffset>142875</wp:posOffset>
                </wp:positionV>
                <wp:extent cx="6962775" cy="16668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66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67C8A" w:rsidRDefault="000530E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06"/>
                                <w:szCs w:val="106"/>
                              </w:rPr>
                              <w:t>Plano FFA S</w:t>
                            </w:r>
                            <w:r w:rsidR="00391A3A">
                              <w:rPr>
                                <w:rFonts w:ascii="Times New Roman" w:hAnsi="Times New Roman"/>
                                <w:sz w:val="106"/>
                                <w:szCs w:val="106"/>
                              </w:rPr>
                              <w:t>heep/Goat</w:t>
                            </w:r>
                            <w:r>
                              <w:rPr>
                                <w:rFonts w:ascii="Times New Roman" w:hAnsi="Times New Roman"/>
                                <w:sz w:val="106"/>
                                <w:szCs w:val="106"/>
                              </w:rPr>
                              <w:t xml:space="preserve"> Projects</w:t>
                            </w:r>
                            <w:r w:rsidR="002367F0" w:rsidRPr="002367F0">
                              <w:rPr>
                                <w:rFonts w:ascii="Times New Roman" w:hAnsi="Times New Roman"/>
                                <w:sz w:val="106"/>
                                <w:szCs w:val="106"/>
                              </w:rPr>
                              <w:drawing>
                                <wp:inline distT="0" distB="0" distL="0" distR="0" wp14:anchorId="32B5F333" wp14:editId="093FC419">
                                  <wp:extent cx="5286375" cy="4600575"/>
                                  <wp:effectExtent l="0" t="0" r="9525" b="9525"/>
                                  <wp:docPr id="1" name="Picture 1" descr="Image result for show goat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how goat silhouet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6375" cy="460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EF53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11.25pt;width:548.25pt;height:131.25pt;z-index:251660288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:rsidR="00767C8A" w:rsidRDefault="000530E6"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sz w:val="106"/>
                          <w:szCs w:val="106"/>
                        </w:rPr>
                        <w:t>Plano FFA S</w:t>
                      </w:r>
                      <w:r w:rsidR="00391A3A">
                        <w:rPr>
                          <w:rFonts w:ascii="Times New Roman" w:hAnsi="Times New Roman"/>
                          <w:sz w:val="106"/>
                          <w:szCs w:val="106"/>
                        </w:rPr>
                        <w:t>heep/Goat</w:t>
                      </w:r>
                      <w:r>
                        <w:rPr>
                          <w:rFonts w:ascii="Times New Roman" w:hAnsi="Times New Roman"/>
                          <w:sz w:val="106"/>
                          <w:szCs w:val="106"/>
                        </w:rPr>
                        <w:t xml:space="preserve"> Projects</w:t>
                      </w:r>
                      <w:r w:rsidR="002367F0" w:rsidRPr="002367F0">
                        <w:rPr>
                          <w:rFonts w:ascii="Times New Roman" w:hAnsi="Times New Roman"/>
                          <w:sz w:val="106"/>
                          <w:szCs w:val="106"/>
                        </w:rPr>
                        <w:drawing>
                          <wp:inline distT="0" distB="0" distL="0" distR="0" wp14:anchorId="32B5F333" wp14:editId="093FC419">
                            <wp:extent cx="5286375" cy="4600575"/>
                            <wp:effectExtent l="0" t="0" r="9525" b="9525"/>
                            <wp:docPr id="1" name="Picture 1" descr="Image result for show goat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how goat silhouet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6375" cy="460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767C8A" w:rsidRDefault="006E6FF2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E6FF2">
        <w:rPr>
          <w:rFonts w:ascii="Times New Roman" w:hAnsi="Times New Roman"/>
          <w:bCs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="000530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Purchase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$400-$800, We can easily spend much </w:t>
      </w:r>
      <w:r w:rsidR="006E6FF2">
        <w:rPr>
          <w:rFonts w:ascii="Times New Roman" w:hAnsi="Times New Roman"/>
          <w:sz w:val="24"/>
          <w:szCs w:val="24"/>
          <w:shd w:val="clear" w:color="auto" w:fill="FFFFFF"/>
        </w:rPr>
        <w:t>more if you desire (Recommend:$5</w:t>
      </w:r>
      <w:r>
        <w:rPr>
          <w:rFonts w:ascii="Times New Roman" w:hAnsi="Times New Roman"/>
          <w:sz w:val="24"/>
          <w:szCs w:val="24"/>
          <w:shd w:val="clear" w:color="auto" w:fill="FFFFFF"/>
        </w:rPr>
        <w:t>00)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-Payment in cash or check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later than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Thursday, September 19th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Once animal is purchased you will receive a phone call from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Ms.</w:t>
      </w:r>
      <w:r w:rsidR="00391A3A">
        <w:rPr>
          <w:rFonts w:ascii="Times New Roman" w:hAnsi="Times New Roman"/>
          <w:sz w:val="24"/>
          <w:szCs w:val="24"/>
          <w:shd w:val="clear" w:color="auto" w:fill="FFFFFF"/>
        </w:rPr>
        <w:t>Sandifeer</w:t>
      </w:r>
      <w:proofErr w:type="spellEnd"/>
      <w:r w:rsidR="00391A3A">
        <w:rPr>
          <w:rFonts w:ascii="Times New Roman" w:hAnsi="Times New Roman"/>
          <w:sz w:val="24"/>
          <w:szCs w:val="24"/>
          <w:shd w:val="clear" w:color="auto" w:fill="FFFFFF"/>
        </w:rPr>
        <w:t xml:space="preserve"> or Ms. </w:t>
      </w:r>
      <w:proofErr w:type="spellStart"/>
      <w:r w:rsidR="00391A3A">
        <w:rPr>
          <w:rFonts w:ascii="Times New Roman" w:hAnsi="Times New Roman"/>
          <w:sz w:val="24"/>
          <w:szCs w:val="24"/>
          <w:shd w:val="clear" w:color="auto" w:fill="FFFFFF"/>
        </w:rPr>
        <w:t>Navarrette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You should then </w:t>
      </w:r>
      <w:r w:rsidR="00391A3A">
        <w:rPr>
          <w:rFonts w:ascii="Times New Roman" w:hAnsi="Times New Roman"/>
          <w:sz w:val="24"/>
          <w:szCs w:val="24"/>
          <w:shd w:val="clear" w:color="auto" w:fill="FFFFFF"/>
        </w:rPr>
        <w:t>make sure the animal is fed and has access to water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-You will be responsible for preparing pen and having feed ready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before </w:t>
      </w:r>
      <w:r w:rsidR="00391A3A">
        <w:rPr>
          <w:rFonts w:ascii="Times New Roman" w:hAnsi="Times New Roman"/>
          <w:sz w:val="24"/>
          <w:szCs w:val="24"/>
          <w:shd w:val="clear" w:color="auto" w:fill="FFFFFF"/>
        </w:rPr>
        <w:t>sheep or goat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arrives at the barn.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II.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Fees </w:t>
      </w:r>
    </w:p>
    <w:p w:rsidR="00584223" w:rsidRDefault="00391A3A" w:rsidP="0016770A">
      <w:pPr>
        <w:pStyle w:val="Default"/>
        <w:spacing w:after="24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-$20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 xml:space="preserve"> validation tag (Required to show at county &amp; major show) (Due: 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>ASAP)</w:t>
      </w:r>
    </w:p>
    <w:p w:rsidR="00584223" w:rsidRDefault="002367F0" w:rsidP="0016770A">
      <w:pPr>
        <w:pStyle w:val="Default"/>
        <w:spacing w:after="24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584223" w:rsidRPr="002367F0">
        <w:rPr>
          <w:rFonts w:ascii="Times New Roman" w:hAnsi="Times New Roman"/>
          <w:sz w:val="24"/>
          <w:szCs w:val="24"/>
          <w:u w:val="single"/>
          <w:shd w:val="clear" w:color="auto" w:fill="FFFFFF"/>
        </w:rPr>
        <w:t>After Friday it will be $40 for a late tag.</w:t>
      </w:r>
    </w:p>
    <w:p w:rsidR="00584223" w:rsidRDefault="00584223" w:rsidP="0016770A">
      <w:pPr>
        <w:pStyle w:val="Default"/>
        <w:spacing w:after="24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-$4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>0 Worming/Vaccination/Antibiotic charge (Due: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 xml:space="preserve">at time of animal payment, if not before)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-$20-$40 jackpot show entry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(about one per month)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(Due: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each show varies-either at the time of show or a couple weeks early) </w:t>
      </w:r>
    </w:p>
    <w:p w:rsidR="00584223" w:rsidRDefault="000530E6" w:rsidP="0016770A">
      <w:pPr>
        <w:pStyle w:val="Default"/>
        <w:spacing w:after="240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-$20-$30 major show entry fee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</w:rPr>
        <w:t>Due: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Special November meeting)</w:t>
      </w:r>
    </w:p>
    <w:p w:rsidR="00767C8A" w:rsidRPr="00584223" w:rsidRDefault="000530E6" w:rsidP="0016770A">
      <w:pPr>
        <w:pStyle w:val="Default"/>
        <w:spacing w:after="24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-$70-$100 hotel fee for major show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(if parent attends, student can stay with parents; or if parent brings student down just for show day NO hotel expense.)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(Due: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prior to leaving for show)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Housing </w:t>
      </w:r>
    </w:p>
    <w:p w:rsidR="00584223" w:rsidRPr="0016770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-Project center: Spring Creek &amp; Alma (By Clark Stadium)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-Pen Provided (Will have 1 assigned pen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mate)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-Pen cleaned daily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-Barn cleaning schedule set by teacher-requires students to clean every 2-3 weeks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Feed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-Feed purchased through Farmersville Grain and Hardware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(you will have to call and set up student account with payment information) (972-784-7261)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-Feed order must be placed to teacher by Wednesday @ noon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-50lb bag - $25-$30 </w:t>
      </w:r>
    </w:p>
    <w:p w:rsidR="00767C8A" w:rsidRDefault="000530E6" w:rsidP="0016770A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-Animal will be on 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>self-feed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until teacher instructs for hand feeding </w:t>
      </w:r>
    </w:p>
    <w:p w:rsidR="00767C8A" w:rsidRDefault="00584223" w:rsidP="0016770A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-When instructed (7 AM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 xml:space="preserve"> &amp; 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>PM best)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 xml:space="preserve">can exchange responsibilities) -The type of feed will change as the animal grows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Supplies </w:t>
      </w:r>
    </w:p>
    <w:p w:rsidR="00584223" w:rsidRDefault="000530E6" w:rsidP="0016770A">
      <w:pPr>
        <w:pStyle w:val="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-Storage container (hold all supplies/equipment) </w:t>
      </w:r>
    </w:p>
    <w:p w:rsidR="00584223" w:rsidRDefault="00584223" w:rsidP="0016770A">
      <w:pPr>
        <w:pStyle w:val="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 xml:space="preserve">Feed can (Metal </w:t>
      </w:r>
      <w:r>
        <w:rPr>
          <w:rFonts w:ascii="Times New Roman" w:hAnsi="Times New Roman"/>
          <w:sz w:val="24"/>
          <w:szCs w:val="24"/>
          <w:shd w:val="clear" w:color="auto" w:fill="FFFFFF"/>
        </w:rPr>
        <w:t>one-pound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 xml:space="preserve"> coffee can) 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>or Scoop</w:t>
      </w:r>
    </w:p>
    <w:p w:rsidR="00767C8A" w:rsidRDefault="000530E6" w:rsidP="0016770A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-Feeder( Clip on or pan)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-Brush (One for everyday use and One for show)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-Show stick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-Towels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-Shampoo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-Skin conditioner (</w:t>
      </w:r>
      <w:r w:rsidR="00584223">
        <w:rPr>
          <w:rFonts w:ascii="Times New Roman" w:hAnsi="Times New Roman"/>
          <w:sz w:val="24"/>
          <w:szCs w:val="24"/>
          <w:shd w:val="clear" w:color="auto" w:fill="FFFFFF"/>
        </w:rPr>
        <w:t xml:space="preserve">spray, coconut </w:t>
      </w:r>
      <w:proofErr w:type="spellStart"/>
      <w:r w:rsidR="00584223">
        <w:rPr>
          <w:rFonts w:ascii="Times New Roman" w:hAnsi="Times New Roman"/>
          <w:sz w:val="24"/>
          <w:szCs w:val="24"/>
          <w:shd w:val="clear" w:color="auto" w:fill="FFFFFF"/>
        </w:rPr>
        <w:t>oil</w:t>
      </w:r>
      <w:r>
        <w:rPr>
          <w:rFonts w:ascii="Times New Roman" w:hAnsi="Times New Roman"/>
          <w:sz w:val="24"/>
          <w:szCs w:val="24"/>
          <w:shd w:val="clear" w:color="auto" w:fill="FFFFFF"/>
        </w:rPr>
        <w:t>,etc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...)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VI.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ime Required </w:t>
      </w:r>
    </w:p>
    <w:p w:rsidR="001A2C73" w:rsidRDefault="000530E6" w:rsidP="0016770A">
      <w:pPr>
        <w:pStyle w:val="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1A2C73">
        <w:rPr>
          <w:rFonts w:ascii="Times New Roman" w:hAnsi="Times New Roman"/>
          <w:sz w:val="24"/>
          <w:szCs w:val="24"/>
          <w:shd w:val="clear" w:color="auto" w:fill="FFFFFF"/>
        </w:rPr>
        <w:t xml:space="preserve">Twice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daily feedings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-Exercise (walking)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-Bathing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VII.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Shows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-Jackpot </w:t>
      </w:r>
      <w:r w:rsidR="001A2C73">
        <w:rPr>
          <w:rFonts w:ascii="Times New Roman" w:hAnsi="Times New Roman"/>
          <w:sz w:val="24"/>
          <w:szCs w:val="24"/>
          <w:shd w:val="clear" w:color="auto" w:fill="FFFFFF"/>
        </w:rPr>
        <w:t>Shows</w:t>
      </w:r>
      <w:r>
        <w:rPr>
          <w:rFonts w:ascii="Times New Roman" w:hAnsi="Times New Roman"/>
          <w:sz w:val="24"/>
          <w:szCs w:val="24"/>
          <w:shd w:val="clear" w:color="auto" w:fill="FFFFFF"/>
        </w:rPr>
        <w:t>-Typically one per month. Not required, but highly recommended for student and animal growth and development as a showman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-County Show-</w:t>
      </w:r>
      <w:r w:rsidR="001A2C73">
        <w:rPr>
          <w:rFonts w:ascii="Times New Roman" w:hAnsi="Times New Roman"/>
          <w:sz w:val="24"/>
          <w:szCs w:val="24"/>
          <w:shd w:val="clear" w:color="auto" w:fill="FFFFFF"/>
        </w:rPr>
        <w:t xml:space="preserve"> Dates 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 xml:space="preserve">TBD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at Meyers Youth Park(McKinney-North of 380 &amp; Lake Forest intersection)If the animal is selected to “Make sale” the sale will be held on Saturday 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>after the show.</w:t>
      </w:r>
    </w:p>
    <w:p w:rsidR="001A2C73" w:rsidRDefault="000530E6" w:rsidP="0016770A">
      <w:pPr>
        <w:pStyle w:val="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-Major </w:t>
      </w:r>
      <w:r w:rsidR="001A2C73">
        <w:rPr>
          <w:rFonts w:ascii="Times New Roman" w:hAnsi="Times New Roman"/>
          <w:sz w:val="24"/>
          <w:szCs w:val="24"/>
          <w:shd w:val="clear" w:color="auto" w:fill="FFFFFF"/>
        </w:rPr>
        <w:t>Show</w:t>
      </w:r>
      <w:r>
        <w:rPr>
          <w:rFonts w:ascii="Times New Roman" w:hAnsi="Times New Roman"/>
          <w:sz w:val="24"/>
          <w:szCs w:val="24"/>
          <w:shd w:val="clear" w:color="auto" w:fill="FFFFFF"/>
        </w:rPr>
        <w:t>-Terminal Show</w:t>
      </w:r>
      <w:r w:rsidR="001A2C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(Animal will not return)</w:t>
      </w:r>
    </w:p>
    <w:p w:rsidR="0016770A" w:rsidRPr="0016770A" w:rsidRDefault="001A2C73" w:rsidP="0016770A">
      <w:pPr>
        <w:pStyle w:val="Default"/>
        <w:spacing w:after="24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-Houston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 xml:space="preserve"> dates and schedule TBD</w:t>
      </w:r>
      <w:r w:rsidR="000530E6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San Antonio</w:t>
      </w:r>
      <w:r w:rsidR="000530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>dates and schedule TBD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VIII.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Transportation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-Anytime an animal leaves project center transportation will be provided by the teacher using a PISD truck and trailer.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-Students are also provided transportation in PISD vehicles. Although, we highly encourage parental involvement. If parents attend students are strongly encouraged to travel with their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 xml:space="preserve"> family and stay in their hotel. </w:t>
      </w:r>
      <w:r>
        <w:rPr>
          <w:rFonts w:ascii="Times New Roman" w:hAnsi="Times New Roman"/>
          <w:sz w:val="24"/>
          <w:szCs w:val="24"/>
          <w:shd w:val="clear" w:color="auto" w:fill="FFFFFF"/>
        </w:rPr>
        <w:t>(This will help eliminate extra hotel expenses)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This will also reduce the number of days the student is absent from school.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IX. Reimbursements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-Jackpot shows-For learning experiences only.(Occasionally a student will win entry fees back, ribbon, or possibly a belt buckle)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-County Show- If Selected to “Make sale” student could possibly earn $600-$1000 based upon amount raised by 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 xml:space="preserve">Friends and Family of Plano FFA buyers’ club.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-Major Show-Regardless of placing, student will receive market price for animal. $70-$150, Based upon market price at time of show.</w:t>
      </w:r>
      <w:r w:rsidR="00D94D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If student “makes the sale” at San Antonio, they will earn between $1000-$1500. (This is extremely difficult, but possible)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X. Plano Agriculture Scholarship Association (Buyers Group)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-Group will purchase students animal at the county sale if you are a member and in good standings.</w:t>
      </w: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-Meetings are held </w:t>
      </w:r>
      <w:r w:rsidR="0016770A">
        <w:rPr>
          <w:rFonts w:ascii="Times New Roman" w:hAnsi="Times New Roman"/>
          <w:sz w:val="24"/>
          <w:szCs w:val="24"/>
          <w:shd w:val="clear" w:color="auto" w:fill="FFFFFF"/>
        </w:rPr>
        <w:t>monthly at Clark High School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67C8A" w:rsidRPr="0016770A" w:rsidRDefault="000530E6" w:rsidP="0016770A">
      <w:pPr>
        <w:rPr>
          <w:rFonts w:eastAsia="Helvetica Neue" w:cs="Helvetica Neue"/>
          <w:b/>
          <w:bCs/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hd w:val="clear" w:color="auto" w:fill="FFFFFF"/>
        </w:rPr>
        <w:t>XI. Contact Info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16770A">
        <w:rPr>
          <w:rFonts w:ascii="Times New Roman" w:hAnsi="Times New Roman"/>
          <w:sz w:val="24"/>
          <w:szCs w:val="24"/>
          <w:shd w:val="clear" w:color="auto" w:fill="FFFFFF"/>
        </w:rPr>
        <w:t>Abby Sandifeer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67C8A" w:rsidRDefault="000530E6" w:rsidP="0016770A">
      <w:pPr>
        <w:pStyle w:val="Default"/>
        <w:spacing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E-mail</w:t>
      </w:r>
      <w:r w:rsidR="0016770A">
        <w:rPr>
          <w:rFonts w:ascii="Times New Roman" w:hAnsi="Times New Roman"/>
          <w:sz w:val="24"/>
          <w:szCs w:val="24"/>
          <w:shd w:val="clear" w:color="auto" w:fill="FFFFFF"/>
        </w:rPr>
        <w:t>: abby.sandifeer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@pisd.edu </w:t>
      </w:r>
    </w:p>
    <w:p w:rsidR="00767C8A" w:rsidRDefault="000530E6" w:rsidP="0016770A">
      <w:pPr>
        <w:pStyle w:val="Default"/>
        <w:spacing w:after="240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Office Phone: (469) 752-9367 </w:t>
      </w:r>
    </w:p>
    <w:sectPr w:rsidR="00767C8A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9C" w:rsidRDefault="000530E6">
      <w:r>
        <w:separator/>
      </w:r>
    </w:p>
  </w:endnote>
  <w:endnote w:type="continuationSeparator" w:id="0">
    <w:p w:rsidR="000F479C" w:rsidRDefault="0005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8A" w:rsidRDefault="00767C8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9C" w:rsidRDefault="000530E6">
      <w:r>
        <w:separator/>
      </w:r>
    </w:p>
  </w:footnote>
  <w:footnote w:type="continuationSeparator" w:id="0">
    <w:p w:rsidR="000F479C" w:rsidRDefault="0005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8A" w:rsidRDefault="00767C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8A"/>
    <w:rsid w:val="000530E6"/>
    <w:rsid w:val="00091ADA"/>
    <w:rsid w:val="000F479C"/>
    <w:rsid w:val="0016770A"/>
    <w:rsid w:val="001A2C73"/>
    <w:rsid w:val="002367F0"/>
    <w:rsid w:val="00391A3A"/>
    <w:rsid w:val="00584223"/>
    <w:rsid w:val="006E6FF2"/>
    <w:rsid w:val="00767C8A"/>
    <w:rsid w:val="00D94DC9"/>
    <w:rsid w:val="00F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BC6"/>
  <w15:docId w15:val="{591E3A52-10AD-4821-BB72-9FC47712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Wheeler</dc:creator>
  <cp:lastModifiedBy>Abby Sandifeer</cp:lastModifiedBy>
  <cp:revision>6</cp:revision>
  <cp:lastPrinted>2019-08-20T16:50:00Z</cp:lastPrinted>
  <dcterms:created xsi:type="dcterms:W3CDTF">2019-08-20T14:09:00Z</dcterms:created>
  <dcterms:modified xsi:type="dcterms:W3CDTF">2019-08-20T18:25:00Z</dcterms:modified>
</cp:coreProperties>
</file>